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C4" w:rsidRDefault="00B775C4" w:rsidP="00B775C4">
      <w:pPr>
        <w:pStyle w:val="a3"/>
        <w:ind w:left="-142" w:hanging="142"/>
        <w:jc w:val="both"/>
      </w:pPr>
    </w:p>
    <w:p w:rsidR="00B775C4" w:rsidRDefault="00B775C4" w:rsidP="00B775C4">
      <w:pPr>
        <w:pStyle w:val="a3"/>
        <w:jc w:val="both"/>
      </w:pPr>
    </w:p>
    <w:p w:rsidR="00B775C4" w:rsidRDefault="00B775C4" w:rsidP="00B775C4">
      <w:pPr>
        <w:pStyle w:val="a3"/>
        <w:ind w:left="-142" w:hanging="142"/>
        <w:jc w:val="both"/>
      </w:pPr>
    </w:p>
    <w:p w:rsidR="00B775C4" w:rsidRDefault="00B775C4" w:rsidP="00B775C4">
      <w:pPr>
        <w:pStyle w:val="a3"/>
        <w:ind w:left="-142" w:hanging="142"/>
        <w:jc w:val="both"/>
      </w:pPr>
    </w:p>
    <w:p w:rsidR="00B775C4" w:rsidRDefault="00B775C4" w:rsidP="00B775C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br/>
        <w:t>АДМИНИСТРАЦИЯ НИЖНЕНЕНИНСКОГО СЕЛЬСОВЕТА</w:t>
      </w:r>
      <w:r>
        <w:rPr>
          <w:sz w:val="28"/>
          <w:szCs w:val="28"/>
        </w:rPr>
        <w:br/>
        <w:t>СОЛТОНСКОГО РАЙОНА АЛТАЙСКОГО КРАЯ</w:t>
      </w:r>
    </w:p>
    <w:p w:rsidR="00B775C4" w:rsidRDefault="00B775C4" w:rsidP="00B775C4">
      <w:pPr>
        <w:jc w:val="center"/>
        <w:rPr>
          <w:sz w:val="28"/>
          <w:szCs w:val="28"/>
        </w:rPr>
      </w:pPr>
    </w:p>
    <w:p w:rsidR="00B775C4" w:rsidRDefault="00B775C4" w:rsidP="00B77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775C4" w:rsidRDefault="00B775C4" w:rsidP="00B775C4">
      <w:pPr>
        <w:rPr>
          <w:b/>
          <w:sz w:val="28"/>
          <w:szCs w:val="28"/>
        </w:rPr>
      </w:pPr>
    </w:p>
    <w:p w:rsidR="00B775C4" w:rsidRDefault="00B775C4" w:rsidP="00B775C4">
      <w:pPr>
        <w:rPr>
          <w:sz w:val="28"/>
          <w:szCs w:val="28"/>
        </w:rPr>
      </w:pPr>
      <w:r>
        <w:rPr>
          <w:sz w:val="28"/>
          <w:szCs w:val="28"/>
        </w:rPr>
        <w:t>19.02.2020                                                                                                       5-р</w:t>
      </w:r>
    </w:p>
    <w:p w:rsidR="00B775C4" w:rsidRDefault="00B775C4" w:rsidP="00B775C4">
      <w:pPr>
        <w:jc w:val="center"/>
        <w:rPr>
          <w:sz w:val="28"/>
          <w:szCs w:val="28"/>
        </w:rPr>
      </w:pPr>
      <w:r>
        <w:rPr>
          <w:sz w:val="28"/>
          <w:szCs w:val="28"/>
        </w:rPr>
        <w:t>с.Нижняя Ненинка</w:t>
      </w:r>
    </w:p>
    <w:p w:rsidR="00B775C4" w:rsidRDefault="00B775C4" w:rsidP="00B775C4">
      <w:pPr>
        <w:pStyle w:val="a3"/>
        <w:jc w:val="left"/>
        <w:rPr>
          <w:rFonts w:ascii="Arial" w:hAnsi="Arial"/>
          <w:sz w:val="24"/>
        </w:rPr>
      </w:pPr>
    </w:p>
    <w:p w:rsidR="00B775C4" w:rsidRDefault="00B775C4" w:rsidP="00B775C4">
      <w:pPr>
        <w:pStyle w:val="a3"/>
        <w:ind w:left="-142" w:hanging="142"/>
        <w:jc w:val="both"/>
      </w:pPr>
      <w:r>
        <w:t xml:space="preserve">           Для проведения аукциона на право заключения договора аренды земельных участков, конкурсов и аукционов по продаже муниципального имущества,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Нижнененинский сельсовет Солтонского района, создать комиссию в составе:</w:t>
      </w:r>
    </w:p>
    <w:p w:rsidR="00B775C4" w:rsidRDefault="00B775C4" w:rsidP="00B775C4">
      <w:pPr>
        <w:pStyle w:val="a3"/>
        <w:ind w:left="-142" w:hanging="142"/>
        <w:jc w:val="both"/>
      </w:pPr>
      <w:r>
        <w:t xml:space="preserve">            Председатель комиссии:</w:t>
      </w:r>
    </w:p>
    <w:p w:rsidR="00B775C4" w:rsidRDefault="00B775C4" w:rsidP="00B775C4">
      <w:pPr>
        <w:pStyle w:val="a3"/>
        <w:ind w:left="-142" w:hanging="142"/>
        <w:jc w:val="both"/>
      </w:pPr>
    </w:p>
    <w:p w:rsidR="00B775C4" w:rsidRDefault="00B775C4" w:rsidP="00B775C4">
      <w:pPr>
        <w:pStyle w:val="a3"/>
        <w:ind w:left="-142" w:hanging="142"/>
        <w:jc w:val="both"/>
      </w:pPr>
      <w:r>
        <w:t xml:space="preserve">            Павленко Л.Н. – глава Администрации Нижнененинского сельсовета.</w:t>
      </w:r>
    </w:p>
    <w:p w:rsidR="00B775C4" w:rsidRDefault="00B775C4" w:rsidP="00B775C4">
      <w:pPr>
        <w:pStyle w:val="a3"/>
        <w:ind w:left="-142" w:hanging="142"/>
        <w:jc w:val="both"/>
      </w:pPr>
      <w:r>
        <w:t xml:space="preserve">            Члены комиссии:</w:t>
      </w:r>
    </w:p>
    <w:p w:rsidR="00B775C4" w:rsidRDefault="00B775C4" w:rsidP="00B775C4">
      <w:pPr>
        <w:pStyle w:val="a3"/>
        <w:ind w:left="-142" w:hanging="142"/>
        <w:jc w:val="both"/>
      </w:pPr>
      <w:r>
        <w:t xml:space="preserve">           Чуклина Е. М.- аукционист - начальник отдела по имущественным и земельным отношениям Администрации Солтонского района;</w:t>
      </w:r>
    </w:p>
    <w:p w:rsidR="00B775C4" w:rsidRDefault="00B775C4" w:rsidP="00B775C4">
      <w:pPr>
        <w:pStyle w:val="a3"/>
        <w:ind w:left="-142" w:hanging="142"/>
        <w:jc w:val="both"/>
      </w:pPr>
      <w:r>
        <w:t xml:space="preserve">            Звягина Е.Е.. – заместитель Администрации Нижнененинского сельсовета - секретарь комиссии;</w:t>
      </w:r>
    </w:p>
    <w:p w:rsidR="00B775C4" w:rsidRDefault="00B775C4" w:rsidP="00B775C4">
      <w:pPr>
        <w:pStyle w:val="a3"/>
        <w:ind w:left="-142" w:hanging="142"/>
        <w:jc w:val="both"/>
      </w:pPr>
      <w:r>
        <w:t xml:space="preserve">            Биль Т.Н. _ специалист по земле;</w:t>
      </w:r>
    </w:p>
    <w:p w:rsidR="00B775C4" w:rsidRDefault="00B775C4" w:rsidP="00B775C4">
      <w:pPr>
        <w:pStyle w:val="a3"/>
        <w:ind w:left="-142" w:hanging="142"/>
        <w:jc w:val="both"/>
      </w:pPr>
      <w:r>
        <w:t xml:space="preserve">            Бердюгина З.А.- депутат  Солтонского районного Совета народных депутатов Алтайского края.</w:t>
      </w:r>
    </w:p>
    <w:p w:rsidR="00B775C4" w:rsidRDefault="00B775C4" w:rsidP="00B775C4">
      <w:pPr>
        <w:pStyle w:val="a3"/>
        <w:jc w:val="both"/>
      </w:pPr>
    </w:p>
    <w:p w:rsidR="00B775C4" w:rsidRDefault="00B775C4" w:rsidP="00B775C4">
      <w:pPr>
        <w:pStyle w:val="a3"/>
        <w:jc w:val="both"/>
      </w:pPr>
      <w:r>
        <w:t>Глава  сельсовета                                                                         Л.Н.Павленко</w:t>
      </w:r>
    </w:p>
    <w:p w:rsidR="00B775C4" w:rsidRDefault="00B775C4" w:rsidP="00B775C4"/>
    <w:p w:rsidR="00B775C4" w:rsidRDefault="00B775C4" w:rsidP="00B775C4">
      <w:pPr>
        <w:jc w:val="both"/>
        <w:rPr>
          <w:sz w:val="28"/>
          <w:szCs w:val="28"/>
        </w:rPr>
      </w:pPr>
    </w:p>
    <w:p w:rsidR="00B775C4" w:rsidRDefault="00B775C4" w:rsidP="00B775C4">
      <w:pPr>
        <w:jc w:val="both"/>
        <w:rPr>
          <w:sz w:val="28"/>
          <w:szCs w:val="28"/>
        </w:rPr>
      </w:pPr>
    </w:p>
    <w:p w:rsidR="00B775C4" w:rsidRDefault="00B775C4" w:rsidP="00B775C4">
      <w:pPr>
        <w:pStyle w:val="a3"/>
        <w:ind w:left="-142" w:hanging="142"/>
        <w:jc w:val="both"/>
      </w:pPr>
    </w:p>
    <w:p w:rsidR="00B1252A" w:rsidRDefault="00B1252A">
      <w:bookmarkStart w:id="0" w:name="_GoBack"/>
      <w:bookmarkEnd w:id="0"/>
    </w:p>
    <w:sectPr w:rsidR="00B1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12"/>
    <w:rsid w:val="00B1252A"/>
    <w:rsid w:val="00B775C4"/>
    <w:rsid w:val="00E5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75C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775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75C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775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 Данил Васильевич</dc:creator>
  <cp:keywords/>
  <dc:description/>
  <cp:lastModifiedBy>Звягин Данил Васильевич</cp:lastModifiedBy>
  <cp:revision>3</cp:revision>
  <dcterms:created xsi:type="dcterms:W3CDTF">2020-02-21T09:45:00Z</dcterms:created>
  <dcterms:modified xsi:type="dcterms:W3CDTF">2020-02-21T09:45:00Z</dcterms:modified>
</cp:coreProperties>
</file>